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46" w:rsidRPr="005A398E" w:rsidRDefault="00895846" w:rsidP="00895846">
      <w:pPr>
        <w:rPr>
          <w:rFonts w:ascii="Verdana" w:hAnsi="Verdana"/>
          <w:b/>
        </w:rPr>
      </w:pPr>
      <w:r w:rsidRPr="005A398E">
        <w:rPr>
          <w:rFonts w:ascii="Verdana" w:hAnsi="Verdana"/>
          <w:b/>
        </w:rPr>
        <w:t>DECLARACIÓN DE EFICACIA: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79"/>
      </w:tblGrid>
      <w:tr w:rsidR="00895846" w:rsidRPr="002B172B" w:rsidTr="00DC5CDF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Pr="002F7C8F" w:rsidRDefault="00895846" w:rsidP="00DC5CDF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Nombre comercial del plaguicida: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Default="00895846" w:rsidP="00DC5CDF">
            <w:pPr>
              <w:jc w:val="both"/>
              <w:rPr>
                <w:rFonts w:ascii="Verdana" w:hAnsi="Verdana"/>
                <w:lang w:val="es-ES"/>
              </w:rPr>
            </w:pPr>
          </w:p>
          <w:p w:rsidR="004F0CCC" w:rsidRPr="002B172B" w:rsidRDefault="004F0CCC" w:rsidP="00DC5CD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895846" w:rsidRPr="002B172B" w:rsidTr="00DC5CDF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Pr="002F7C8F" w:rsidRDefault="00895846" w:rsidP="00DC5CDF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Autorización del SAG Nº: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Pr="002B172B" w:rsidRDefault="00895846" w:rsidP="00DC5CD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895846" w:rsidRPr="002B172B" w:rsidTr="00DC5CDF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Pr="002F7C8F" w:rsidRDefault="00895846" w:rsidP="00DC5CDF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 xml:space="preserve">Ingrediente(s) activo(s):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Pr="002B172B" w:rsidRDefault="00895846" w:rsidP="00DC5CD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895846" w:rsidRPr="002B172B" w:rsidTr="00DC5CDF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Pr="002F7C8F" w:rsidRDefault="00895846" w:rsidP="00DC5CDF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 xml:space="preserve">Composición: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Pr="002B172B" w:rsidRDefault="00895846" w:rsidP="00DC5CDF">
            <w:pPr>
              <w:jc w:val="both"/>
              <w:rPr>
                <w:rFonts w:ascii="Verdana" w:hAnsi="Verdana"/>
                <w:lang w:val="es-ES"/>
              </w:rPr>
            </w:pPr>
            <w:bookmarkStart w:id="0" w:name="_GoBack"/>
            <w:bookmarkEnd w:id="0"/>
          </w:p>
        </w:tc>
      </w:tr>
      <w:tr w:rsidR="00895846" w:rsidRPr="002B172B" w:rsidTr="00DC5CDF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Pr="002F7C8F" w:rsidRDefault="00895846" w:rsidP="00DC5CDF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Tipo de formulación: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Pr="002B172B" w:rsidRDefault="00895846" w:rsidP="00DC5CD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895846" w:rsidRPr="002B172B" w:rsidTr="00DC5CDF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Pr="002F7C8F" w:rsidRDefault="00895846" w:rsidP="00DC5CDF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Clase</w:t>
            </w:r>
            <w:r w:rsidRPr="002F7C8F">
              <w:rPr>
                <w:rFonts w:ascii="Verdana" w:hAnsi="Verdana" w:cs="Arial"/>
              </w:rPr>
              <w:t xml:space="preserve"> de uso: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Pr="002B172B" w:rsidRDefault="00895846" w:rsidP="00DC5CD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895846" w:rsidRPr="002B172B" w:rsidTr="00DC5CDF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Default="00895846" w:rsidP="00DC5CDF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</w:t>
            </w:r>
            <w:r w:rsidRPr="00895846">
              <w:rPr>
                <w:rFonts w:ascii="Verdana" w:hAnsi="Verdana" w:cs="Arial"/>
              </w:rPr>
              <w:t>laga(s) a controlar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Pr="002B172B" w:rsidRDefault="00895846" w:rsidP="00DC5CD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895846" w:rsidRPr="002B172B" w:rsidTr="00DC5CDF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Default="00895846" w:rsidP="00895846">
            <w:pPr>
              <w:jc w:val="both"/>
              <w:rPr>
                <w:rFonts w:ascii="Verdana" w:hAnsi="Verdana" w:cs="Arial"/>
              </w:rPr>
            </w:pPr>
            <w:r w:rsidRPr="00895846">
              <w:rPr>
                <w:rFonts w:ascii="Verdana" w:hAnsi="Verdana" w:cs="Arial"/>
              </w:rPr>
              <w:t>Dosis y volumen de la aplicación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Pr="002B172B" w:rsidRDefault="00895846" w:rsidP="00DC5CD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895846" w:rsidRPr="002B172B" w:rsidTr="00DC5CDF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Default="00895846" w:rsidP="00DC5CDF">
            <w:pPr>
              <w:jc w:val="both"/>
              <w:rPr>
                <w:rFonts w:ascii="Verdana" w:hAnsi="Verdana" w:cs="Arial"/>
              </w:rPr>
            </w:pPr>
            <w:r w:rsidRPr="00895846">
              <w:rPr>
                <w:rFonts w:ascii="Verdana" w:hAnsi="Verdana" w:cs="Arial"/>
              </w:rPr>
              <w:t>Forma de aplicación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Pr="002B172B" w:rsidRDefault="00895846" w:rsidP="00DC5CD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895846" w:rsidRPr="002B172B" w:rsidTr="00DC5CDF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Default="00895846" w:rsidP="00DC5CDF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</w:t>
            </w:r>
            <w:r w:rsidRPr="00895846">
              <w:rPr>
                <w:rFonts w:ascii="Verdana" w:hAnsi="Verdana" w:cs="Arial"/>
              </w:rPr>
              <w:t>eríodo entre cada aplicación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Pr="002B172B" w:rsidRDefault="00895846" w:rsidP="00DC5CD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895846" w:rsidRPr="002B172B" w:rsidTr="00DC5CDF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Default="00895846" w:rsidP="00DC5CDF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</w:t>
            </w:r>
            <w:r w:rsidRPr="00895846">
              <w:rPr>
                <w:rFonts w:ascii="Verdana" w:hAnsi="Verdana" w:cs="Arial"/>
              </w:rPr>
              <w:t>omento de aplicación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Pr="002B172B" w:rsidRDefault="00895846" w:rsidP="00DC5CD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895846" w:rsidRPr="002B172B" w:rsidTr="00DC5CDF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Default="00895846" w:rsidP="00DC5CDF">
            <w:pPr>
              <w:jc w:val="both"/>
              <w:rPr>
                <w:rFonts w:ascii="Verdana" w:hAnsi="Verdana" w:cs="Arial"/>
              </w:rPr>
            </w:pPr>
            <w:r w:rsidRPr="00895846">
              <w:rPr>
                <w:rFonts w:ascii="Verdana" w:hAnsi="Verdana" w:cs="Arial"/>
              </w:rPr>
              <w:t>Tiempo de reingreso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Pr="002B172B" w:rsidRDefault="00895846" w:rsidP="00DC5CD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895846" w:rsidRPr="002B172B" w:rsidTr="00DC5CDF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Default="00895846" w:rsidP="00DC5CDF">
            <w:pPr>
              <w:jc w:val="both"/>
              <w:rPr>
                <w:rFonts w:ascii="Verdana" w:hAnsi="Verdana" w:cs="Arial"/>
              </w:rPr>
            </w:pPr>
            <w:r w:rsidRPr="00895846">
              <w:rPr>
                <w:rFonts w:ascii="Verdana" w:hAnsi="Verdana" w:cs="Arial"/>
              </w:rPr>
              <w:t>Período de protección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Pr="002B172B" w:rsidRDefault="00895846" w:rsidP="00DC5CD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895846" w:rsidRPr="002B172B" w:rsidTr="00DC5CDF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Default="00895846">
            <w:pPr>
              <w:jc w:val="both"/>
              <w:rPr>
                <w:rFonts w:ascii="Verdana" w:hAnsi="Verdana" w:cs="Arial"/>
              </w:rPr>
            </w:pPr>
            <w:r w:rsidRPr="00895846">
              <w:rPr>
                <w:rFonts w:ascii="Verdana" w:hAnsi="Verdana" w:cs="Arial"/>
              </w:rPr>
              <w:t>Período de carenci</w:t>
            </w:r>
            <w:r w:rsidR="004F0CCC">
              <w:rPr>
                <w:rFonts w:ascii="Verdana" w:hAnsi="Verdana" w:cs="Arial"/>
              </w:rPr>
              <w:t>a</w:t>
            </w:r>
            <w:r w:rsidR="00A5549C">
              <w:rPr>
                <w:rFonts w:ascii="Verdana" w:hAnsi="Verdana" w:cs="Arial"/>
              </w:rPr>
              <w:t xml:space="preserve"> </w:t>
            </w:r>
            <w:r w:rsidR="004F0CCC">
              <w:rPr>
                <w:rFonts w:ascii="Verdana" w:hAnsi="Verdana" w:cs="Arial"/>
              </w:rPr>
              <w:t>(si corresponde)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Pr="002B172B" w:rsidRDefault="00895846" w:rsidP="00DC5CD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895846" w:rsidRPr="002B172B" w:rsidTr="00DC5CDF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Default="00895846" w:rsidP="00DC5CDF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</w:t>
            </w:r>
            <w:r w:rsidRPr="00895846">
              <w:rPr>
                <w:rFonts w:ascii="Verdana" w:hAnsi="Verdana" w:cs="Arial"/>
              </w:rPr>
              <w:t>itotoxicidad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Pr="002B172B" w:rsidRDefault="00895846" w:rsidP="00DC5CD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895846" w:rsidRPr="002B172B" w:rsidTr="00DC5CDF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Default="00895846" w:rsidP="00DC5CDF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</w:t>
            </w:r>
            <w:r w:rsidRPr="00895846">
              <w:rPr>
                <w:rFonts w:ascii="Verdana" w:hAnsi="Verdana" w:cs="Arial"/>
              </w:rPr>
              <w:t>ospedante(s)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846" w:rsidRPr="002B172B" w:rsidRDefault="00895846" w:rsidP="00DC5CD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4F0CCC" w:rsidRPr="002B172B" w:rsidTr="00DC5CDF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CC" w:rsidRDefault="004F0CCC" w:rsidP="00DC5CDF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Otros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CC" w:rsidRPr="002B172B" w:rsidRDefault="004F0CCC" w:rsidP="00DC5CD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</w:tbl>
    <w:p w:rsidR="00895846" w:rsidRPr="005A398E" w:rsidRDefault="00895846" w:rsidP="00895846">
      <w:pPr>
        <w:rPr>
          <w:rFonts w:ascii="Verdana" w:hAnsi="Verdana"/>
        </w:rPr>
      </w:pPr>
    </w:p>
    <w:p w:rsidR="00ED3E83" w:rsidRDefault="00ED3E83"/>
    <w:p w:rsidR="00895846" w:rsidRDefault="00895846"/>
    <w:p w:rsidR="00895846" w:rsidRDefault="00895846"/>
    <w:p w:rsidR="00895846" w:rsidRDefault="00895846"/>
    <w:tbl>
      <w:tblPr>
        <w:tblW w:w="89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6663"/>
        <w:gridCol w:w="908"/>
        <w:gridCol w:w="258"/>
      </w:tblGrid>
      <w:tr w:rsidR="00895846" w:rsidRPr="00656042" w:rsidTr="00DC5CDF">
        <w:trPr>
          <w:gridAfter w:val="1"/>
          <w:wAfter w:w="395" w:type="dxa"/>
        </w:trPr>
        <w:tc>
          <w:tcPr>
            <w:tcW w:w="85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846" w:rsidRPr="00656042" w:rsidRDefault="00895846" w:rsidP="00DC5CDF">
            <w:pPr>
              <w:rPr>
                <w:rFonts w:ascii="Verdana" w:hAnsi="Verdana"/>
              </w:rPr>
            </w:pPr>
          </w:p>
        </w:tc>
      </w:tr>
      <w:tr w:rsidR="00895846" w:rsidRPr="00C93840" w:rsidTr="00DC5CDF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846" w:rsidRPr="00C93840" w:rsidRDefault="00895846" w:rsidP="00DC5CDF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310" w:type="dxa"/>
              <w:tblInd w:w="11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0"/>
            </w:tblGrid>
            <w:tr w:rsidR="00895846" w:rsidRPr="00656042" w:rsidTr="00A5549C">
              <w:trPr>
                <w:trHeight w:val="70"/>
              </w:trPr>
              <w:tc>
                <w:tcPr>
                  <w:tcW w:w="531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95846" w:rsidRPr="00A5549C" w:rsidRDefault="004F0CCC" w:rsidP="00895846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A5549C">
                    <w:rPr>
                      <w:rFonts w:ascii="Verdana" w:hAnsi="Verdana"/>
                      <w:b/>
                    </w:rPr>
                    <w:t xml:space="preserve">Nombre y </w:t>
                  </w:r>
                  <w:r w:rsidR="00895846" w:rsidRPr="00A5549C">
                    <w:rPr>
                      <w:rFonts w:ascii="Verdana" w:hAnsi="Verdana"/>
                      <w:b/>
                    </w:rPr>
                    <w:t>Firma Representante Legal del Titular de la autorización del Plaguicida</w:t>
                  </w:r>
                </w:p>
              </w:tc>
            </w:tr>
          </w:tbl>
          <w:p w:rsidR="00895846" w:rsidRPr="00656042" w:rsidRDefault="00895846" w:rsidP="00DC5CDF">
            <w:pPr>
              <w:rPr>
                <w:lang w:eastAsia="es-CL"/>
              </w:rPr>
            </w:pPr>
          </w:p>
        </w:tc>
        <w:tc>
          <w:tcPr>
            <w:tcW w:w="1785" w:type="dxa"/>
            <w:gridSpan w:val="2"/>
            <w:vAlign w:val="center"/>
            <w:hideMark/>
          </w:tcPr>
          <w:p w:rsidR="00895846" w:rsidRPr="00C93840" w:rsidRDefault="00895846" w:rsidP="00DC5CD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93840">
              <w:rPr>
                <w:sz w:val="22"/>
                <w:szCs w:val="22"/>
              </w:rPr>
              <w:t> </w:t>
            </w:r>
          </w:p>
        </w:tc>
      </w:tr>
    </w:tbl>
    <w:p w:rsidR="00895846" w:rsidRDefault="00895846"/>
    <w:p w:rsidR="00895846" w:rsidRDefault="00895846"/>
    <w:p w:rsidR="00895846" w:rsidRDefault="00895846"/>
    <w:sectPr w:rsidR="00895846" w:rsidSect="003A11F9">
      <w:headerReference w:type="default" r:id="rId6"/>
      <w:headerReference w:type="first" r:id="rId7"/>
      <w:pgSz w:w="12240" w:h="15840" w:code="1"/>
      <w:pgMar w:top="992" w:right="1701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93" w:rsidRDefault="00D03E93">
      <w:r>
        <w:separator/>
      </w:r>
    </w:p>
  </w:endnote>
  <w:endnote w:type="continuationSeparator" w:id="0">
    <w:p w:rsidR="00D03E93" w:rsidRDefault="00D0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93" w:rsidRDefault="00D03E93">
      <w:r>
        <w:separator/>
      </w:r>
    </w:p>
  </w:footnote>
  <w:footnote w:type="continuationSeparator" w:id="0">
    <w:p w:rsidR="00D03E93" w:rsidRDefault="00D03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E2" w:rsidRDefault="00D03E93">
    <w:pPr>
      <w:pStyle w:val="Encabezado"/>
    </w:pPr>
  </w:p>
  <w:tbl>
    <w:tblPr>
      <w:tblW w:w="900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3"/>
      <w:gridCol w:w="7408"/>
    </w:tblGrid>
    <w:tr w:rsidR="00EA4155" w:rsidRPr="00656042" w:rsidTr="00706148">
      <w:trPr>
        <w:cantSplit/>
        <w:trHeight w:val="1319"/>
      </w:trPr>
      <w:tc>
        <w:tcPr>
          <w:tcW w:w="1593" w:type="dxa"/>
        </w:tcPr>
        <w:p w:rsidR="00EA4155" w:rsidRPr="00656042" w:rsidRDefault="00895846" w:rsidP="00796226">
          <w:pPr>
            <w:pStyle w:val="Encabezado"/>
            <w:rPr>
              <w:rFonts w:ascii="Verdana" w:hAnsi="Verdana"/>
              <w:sz w:val="22"/>
              <w:szCs w:val="22"/>
            </w:rPr>
          </w:pPr>
          <w:r w:rsidRPr="00656042">
            <w:rPr>
              <w:rFonts w:ascii="Verdana" w:hAnsi="Verdana"/>
              <w:noProof/>
              <w:sz w:val="22"/>
              <w:szCs w:val="22"/>
              <w:lang w:val="es-CL" w:eastAsia="es-CL"/>
            </w:rPr>
            <w:drawing>
              <wp:inline distT="0" distB="0" distL="0" distR="0">
                <wp:extent cx="914400" cy="838200"/>
                <wp:effectExtent l="0" t="0" r="0" b="0"/>
                <wp:docPr id="2" name="Imagen 2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8" w:type="dxa"/>
        </w:tcPr>
        <w:p w:rsidR="00EA4155" w:rsidRPr="001F6A11" w:rsidRDefault="00895846" w:rsidP="001F6A11">
          <w:pPr>
            <w:pStyle w:val="Ttulo2"/>
            <w:jc w:val="center"/>
            <w:rPr>
              <w:rFonts w:ascii="Verdana" w:hAnsi="Verdana"/>
              <w:b w:val="0"/>
              <w:szCs w:val="24"/>
            </w:rPr>
          </w:pPr>
          <w:r w:rsidRPr="001F6A11">
            <w:rPr>
              <w:rFonts w:ascii="Verdana" w:hAnsi="Verdana"/>
              <w:szCs w:val="24"/>
              <w:lang w:val="es-ES"/>
            </w:rPr>
            <w:t xml:space="preserve">SOLICITUD DE AUTORIZACIÓN PARA </w:t>
          </w:r>
          <w:r w:rsidRPr="001F6A11">
            <w:rPr>
              <w:rFonts w:ascii="Verdana" w:hAnsi="Verdana"/>
              <w:szCs w:val="24"/>
            </w:rPr>
            <w:t>USO ESPECIAL DE PLAGUICIDAS EN LOS VIVEROS, DE ACUERDO A RESOLUCIÓN N° 371 DE 2019</w:t>
          </w:r>
        </w:p>
      </w:tc>
    </w:tr>
  </w:tbl>
  <w:p w:rsidR="00656042" w:rsidRDefault="00D03E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3"/>
      <w:gridCol w:w="7408"/>
    </w:tblGrid>
    <w:tr w:rsidR="003A11F9" w:rsidRPr="00656042" w:rsidTr="00DC5CDF">
      <w:trPr>
        <w:cantSplit/>
        <w:trHeight w:val="1319"/>
      </w:trPr>
      <w:tc>
        <w:tcPr>
          <w:tcW w:w="1593" w:type="dxa"/>
        </w:tcPr>
        <w:p w:rsidR="003A11F9" w:rsidRPr="00656042" w:rsidRDefault="00895846" w:rsidP="003A11F9">
          <w:pPr>
            <w:pStyle w:val="Encabezado"/>
            <w:rPr>
              <w:rFonts w:ascii="Verdana" w:hAnsi="Verdana"/>
              <w:sz w:val="22"/>
              <w:szCs w:val="22"/>
            </w:rPr>
          </w:pPr>
          <w:r w:rsidRPr="00656042">
            <w:rPr>
              <w:rFonts w:ascii="Verdana" w:hAnsi="Verdana"/>
              <w:noProof/>
              <w:sz w:val="22"/>
              <w:szCs w:val="22"/>
              <w:lang w:val="es-CL" w:eastAsia="es-CL"/>
            </w:rPr>
            <w:drawing>
              <wp:inline distT="0" distB="0" distL="0" distR="0">
                <wp:extent cx="914400" cy="838200"/>
                <wp:effectExtent l="0" t="0" r="0" b="0"/>
                <wp:docPr id="1" name="Imagen 1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8" w:type="dxa"/>
        </w:tcPr>
        <w:p w:rsidR="003A11F9" w:rsidRPr="001F6A11" w:rsidRDefault="004F0CCC" w:rsidP="004F0CCC">
          <w:pPr>
            <w:pStyle w:val="Ttulo2"/>
            <w:jc w:val="center"/>
            <w:rPr>
              <w:rFonts w:ascii="Verdana" w:hAnsi="Verdana"/>
              <w:b w:val="0"/>
              <w:szCs w:val="24"/>
            </w:rPr>
          </w:pPr>
          <w:r w:rsidRPr="00A5549C">
            <w:rPr>
              <w:rFonts w:ascii="Verdana" w:hAnsi="Verdana"/>
              <w:szCs w:val="24"/>
              <w:lang w:val="es-ES"/>
            </w:rPr>
            <w:t>DECLARACION DE EFICACIA</w:t>
          </w:r>
          <w:r w:rsidR="00895846" w:rsidRPr="00A5549C">
            <w:rPr>
              <w:rFonts w:ascii="Verdana" w:hAnsi="Verdana"/>
              <w:szCs w:val="24"/>
              <w:lang w:val="es-ES"/>
            </w:rPr>
            <w:t xml:space="preserve"> PARA </w:t>
          </w:r>
          <w:r w:rsidR="00895846" w:rsidRPr="00A5549C">
            <w:rPr>
              <w:rFonts w:ascii="Verdana" w:hAnsi="Verdana"/>
              <w:szCs w:val="24"/>
            </w:rPr>
            <w:t>USO ESPECIAL DE PLAGUICIDAS EN LOS VIVEROS, DE ACUERDO A RESOLUCIÓN N° 371 DE 2019</w:t>
          </w:r>
        </w:p>
      </w:tc>
    </w:tr>
  </w:tbl>
  <w:p w:rsidR="003A11F9" w:rsidRDefault="00D03E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46"/>
    <w:rsid w:val="004F0CCC"/>
    <w:rsid w:val="00895846"/>
    <w:rsid w:val="00A5549C"/>
    <w:rsid w:val="00D03E93"/>
    <w:rsid w:val="00E477B2"/>
    <w:rsid w:val="00ED3E83"/>
    <w:rsid w:val="00F6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977B"/>
  <w15:chartTrackingRefBased/>
  <w15:docId w15:val="{BF96E5B4-D349-4234-88F2-86C2E363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5846"/>
    <w:pPr>
      <w:keepNext/>
      <w:outlineLvl w:val="1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95846"/>
    <w:rPr>
      <w:rFonts w:ascii="Arial" w:eastAsia="Times New Roman" w:hAnsi="Arial" w:cs="Arial"/>
      <w:b/>
      <w:bCs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895846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584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F0C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CC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49C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Blanco</dc:creator>
  <cp:keywords/>
  <dc:description/>
  <cp:lastModifiedBy>Patricio Blanco</cp:lastModifiedBy>
  <cp:revision>2</cp:revision>
  <dcterms:created xsi:type="dcterms:W3CDTF">2019-01-30T19:52:00Z</dcterms:created>
  <dcterms:modified xsi:type="dcterms:W3CDTF">2019-01-30T19:52:00Z</dcterms:modified>
</cp:coreProperties>
</file>